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4E67">
      <w:pPr>
        <w:jc w:val="center"/>
        <w:rPr>
          <w:rFonts w:hint="eastAsia"/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20</w:t>
      </w:r>
      <w:r>
        <w:rPr>
          <w:rFonts w:hint="eastAsia"/>
          <w:b/>
          <w:bCs/>
          <w:sz w:val="36"/>
          <w:szCs w:val="36"/>
          <w:shd w:val="pct10" w:color="auto" w:fill="FFFFFF"/>
        </w:rPr>
        <w:t>2</w:t>
      </w:r>
      <w:r>
        <w:rPr>
          <w:rFonts w:hint="eastAsia"/>
          <w:b/>
          <w:bCs/>
          <w:sz w:val="36"/>
          <w:szCs w:val="36"/>
          <w:shd w:val="pct10" w:color="auto" w:fill="FFFFFF"/>
        </w:rPr>
        <w:t>2</w:t>
      </w:r>
      <w:r>
        <w:rPr>
          <w:rFonts w:hint="eastAsia"/>
          <w:b/>
          <w:bCs/>
          <w:sz w:val="36"/>
          <w:szCs w:val="36"/>
          <w:shd w:val="pct10" w:color="auto" w:fill="FFFFFF"/>
        </w:rPr>
        <w:t>届金融专业毕业论文答辩安排</w:t>
      </w:r>
    </w:p>
    <w:p w:rsidR="00000000" w:rsidRDefault="00784E67">
      <w:pPr>
        <w:spacing w:line="300" w:lineRule="auto"/>
        <w:jc w:val="center"/>
        <w:rPr>
          <w:rFonts w:ascii="隶书" w:eastAsia="隶书" w:hint="eastAsia"/>
          <w:sz w:val="44"/>
        </w:rPr>
      </w:pPr>
      <w:r>
        <w:rPr>
          <w:rFonts w:ascii="隶书" w:eastAsia="隶书" w:hint="eastAsia"/>
          <w:sz w:val="44"/>
        </w:rPr>
        <w:t>第</w:t>
      </w:r>
      <w:r>
        <w:rPr>
          <w:rFonts w:ascii="隶书" w:eastAsia="隶书" w:hint="eastAsia"/>
          <w:sz w:val="44"/>
        </w:rPr>
        <w:t>1</w:t>
      </w:r>
      <w:r>
        <w:rPr>
          <w:rFonts w:ascii="隶书" w:eastAsia="隶书" w:hint="eastAsia"/>
          <w:sz w:val="44"/>
        </w:rPr>
        <w:t>组</w:t>
      </w:r>
    </w:p>
    <w:tbl>
      <w:tblPr>
        <w:tblW w:w="106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1224"/>
        <w:gridCol w:w="1275"/>
        <w:gridCol w:w="1134"/>
        <w:gridCol w:w="1232"/>
        <w:gridCol w:w="235"/>
        <w:gridCol w:w="696"/>
        <w:gridCol w:w="986"/>
        <w:gridCol w:w="945"/>
        <w:gridCol w:w="1076"/>
        <w:gridCol w:w="1193"/>
      </w:tblGrid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865" w:type="dxa"/>
            <w:gridSpan w:val="4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b/>
                <w:i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14</w:t>
            </w:r>
            <w:r>
              <w:rPr>
                <w:rFonts w:ascii="宋体" w:hAnsi="宋体" w:hint="eastAsia"/>
                <w:b/>
                <w:sz w:val="24"/>
              </w:rPr>
              <w:t>日（星期</w:t>
            </w:r>
            <w:r>
              <w:rPr>
                <w:rFonts w:ascii="宋体" w:hAnsi="宋体" w:hint="eastAsia"/>
                <w:b/>
                <w:sz w:val="24"/>
              </w:rPr>
              <w:t>六</w:t>
            </w:r>
            <w:r>
              <w:rPr>
                <w:rFonts w:ascii="宋体" w:hAnsi="宋体" w:hint="eastAsia"/>
                <w:b/>
                <w:sz w:val="24"/>
              </w:rPr>
              <w:t>）上午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  <w:r>
              <w:rPr>
                <w:rFonts w:ascii="宋体" w:hAnsi="宋体" w:hint="eastAsia"/>
                <w:b/>
                <w:sz w:val="24"/>
              </w:rPr>
              <w:t>30</w:t>
            </w:r>
          </w:p>
        </w:tc>
        <w:tc>
          <w:tcPr>
            <w:tcW w:w="235" w:type="dxa"/>
            <w:vMerge w:val="restart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顺次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评阅老师</w:t>
            </w:r>
          </w:p>
        </w:tc>
      </w:tr>
      <w:tr w:rsidR="00000000">
        <w:tc>
          <w:tcPr>
            <w:tcW w:w="696" w:type="dxa"/>
            <w:vMerge w:val="restart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4865" w:type="dxa"/>
            <w:gridSpan w:val="4"/>
            <w:vMerge w:val="restart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腾讯会议：</w:t>
            </w:r>
            <w:r>
              <w:rPr>
                <w:rFonts w:ascii="宋体" w:hAnsi="宋体"/>
                <w:b/>
                <w:sz w:val="24"/>
              </w:rPr>
              <w:t>576-6415-5532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1843241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张伟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郭永清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</w:tr>
      <w:tr w:rsidR="00000000">
        <w:tc>
          <w:tcPr>
            <w:tcW w:w="696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5" w:type="dxa"/>
            <w:gridSpan w:val="4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b/>
                <w:i/>
                <w:sz w:val="24"/>
              </w:rPr>
            </w:pP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1843247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张景杰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郭永清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</w:tr>
      <w:tr w:rsidR="00000000">
        <w:trPr>
          <w:trHeight w:val="327"/>
        </w:trPr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答辩教师</w:t>
            </w:r>
          </w:p>
        </w:tc>
        <w:tc>
          <w:tcPr>
            <w:tcW w:w="4865" w:type="dxa"/>
            <w:gridSpan w:val="4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组长：</w:t>
            </w:r>
            <w:r>
              <w:rPr>
                <w:rFonts w:ascii="宋体" w:hAnsi="宋体" w:hint="eastAsia"/>
                <w:b/>
                <w:sz w:val="24"/>
              </w:rPr>
              <w:t>曹俐</w:t>
            </w:r>
          </w:p>
          <w:p w:rsidR="00000000" w:rsidRDefault="00784E67">
            <w:pPr>
              <w:spacing w:line="400" w:lineRule="exact"/>
              <w:jc w:val="center"/>
              <w:rPr>
                <w:rFonts w:ascii="宋体" w:hAnsi="宋体"/>
                <w:b/>
                <w:i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成员：</w:t>
            </w:r>
            <w:r>
              <w:rPr>
                <w:rFonts w:ascii="宋体" w:hAnsi="宋体" w:hint="eastAsia"/>
                <w:b/>
                <w:sz w:val="24"/>
              </w:rPr>
              <w:t>王颖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王晓静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崔茂中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1869147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史启新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郭永清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</w:tc>
        <w:tc>
          <w:tcPr>
            <w:tcW w:w="4865" w:type="dxa"/>
            <w:gridSpan w:val="4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7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1840213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张之禾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崔茂中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顺次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评阅老师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1843104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崔玮娴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英丽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崔茂中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1653234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余文华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1843120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陈佳凤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崔茂中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1811409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刘婉玉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1843129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买热哈巴·艾尼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崔茂中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bookmarkStart w:id="0" w:name="_Hlk446942477"/>
            <w:bookmarkStart w:id="1" w:name="OLE_LINK2" w:colFirst="1" w:colLast="2"/>
            <w:bookmarkStart w:id="2" w:name="OLE_LINK1" w:colFirst="1" w:colLast="2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1843110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郏秀洁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1843219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梁智睿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崔茂中</w:t>
            </w:r>
          </w:p>
        </w:tc>
      </w:tr>
      <w:bookmarkEnd w:id="0"/>
      <w:bookmarkEnd w:id="1"/>
      <w:bookmarkEnd w:id="2"/>
      <w:tr w:rsidR="00000000">
        <w:tc>
          <w:tcPr>
            <w:tcW w:w="696" w:type="dxa"/>
            <w:vAlign w:val="center"/>
          </w:tcPr>
          <w:p w:rsidR="00000000" w:rsidRDefault="00784E67">
            <w:pPr>
              <w:ind w:firstLineChars="100" w:firstLine="220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1843125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辛雪湄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1843220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陈欣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崔茂中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1843128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杨惺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1843222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冯妍卿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崔茂中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1843204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谢晖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1843223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屈歆悦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崔茂中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1843206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王芊芊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1843237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杨涵培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崔茂中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1843213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朱静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1861121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蒋雨晴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崔茂中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1863318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胡雪凤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1843238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龚晨恺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崔茂中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曹俐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1822306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吴伟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郭永清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1843240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周宇晨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崔茂中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曹俐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1843115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吴芊芊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郭永清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1843235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周正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崔茂中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曹俐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翟风扬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郭永清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1825217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赵俊博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赵星宇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王倩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1843136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金嘉伟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郭永清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1843103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尚洁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赵星宇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王倩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1843142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王明旺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郭永清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1843117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周逸雯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赵星宇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王倩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1843216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张嘉凝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郭永清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1843118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彭晰钰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赵星宇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王倩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1843221</w:t>
            </w:r>
          </w:p>
        </w:tc>
        <w:tc>
          <w:tcPr>
            <w:tcW w:w="127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许翊群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郭永清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  <w:tc>
          <w:tcPr>
            <w:tcW w:w="235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1843119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张周宇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赵星宇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王倩</w:t>
            </w:r>
          </w:p>
        </w:tc>
      </w:tr>
    </w:tbl>
    <w:p w:rsidR="00000000" w:rsidRDefault="00784E67">
      <w:pPr>
        <w:tabs>
          <w:tab w:val="left" w:pos="3435"/>
        </w:tabs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答辩注意事项：</w:t>
      </w:r>
    </w:p>
    <w:p w:rsidR="00000000" w:rsidRDefault="00784E67">
      <w:pPr>
        <w:ind w:firstLine="4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答辩老师提前</w:t>
      </w: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分钟</w:t>
      </w:r>
      <w:r>
        <w:rPr>
          <w:rFonts w:hint="eastAsia"/>
          <w:sz w:val="24"/>
          <w:szCs w:val="28"/>
        </w:rPr>
        <w:t>进入会议室</w:t>
      </w:r>
      <w:r>
        <w:rPr>
          <w:rFonts w:hint="eastAsia"/>
          <w:sz w:val="24"/>
          <w:szCs w:val="28"/>
        </w:rPr>
        <w:t>，做好答辩</w:t>
      </w:r>
      <w:r>
        <w:rPr>
          <w:rFonts w:hint="eastAsia"/>
          <w:sz w:val="24"/>
          <w:szCs w:val="28"/>
        </w:rPr>
        <w:t>准备工作。答辩</w:t>
      </w:r>
      <w:r>
        <w:rPr>
          <w:rFonts w:hint="eastAsia"/>
          <w:sz w:val="24"/>
          <w:szCs w:val="28"/>
        </w:rPr>
        <w:t>学生</w:t>
      </w:r>
      <w:r>
        <w:rPr>
          <w:rFonts w:hint="eastAsia"/>
          <w:sz w:val="24"/>
          <w:szCs w:val="28"/>
        </w:rPr>
        <w:t>至少提前</w:t>
      </w: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分钟以实名</w:t>
      </w:r>
      <w:r>
        <w:rPr>
          <w:rFonts w:hint="eastAsia"/>
          <w:sz w:val="24"/>
          <w:szCs w:val="28"/>
        </w:rPr>
        <w:t>进入腾讯会议等候室</w:t>
      </w:r>
      <w:r>
        <w:rPr>
          <w:rFonts w:hint="eastAsia"/>
          <w:sz w:val="24"/>
          <w:szCs w:val="28"/>
        </w:rPr>
        <w:t>并备好身份证件备查</w:t>
      </w:r>
      <w:r>
        <w:rPr>
          <w:rFonts w:hint="eastAsia"/>
          <w:sz w:val="24"/>
          <w:szCs w:val="28"/>
        </w:rPr>
        <w:t>，</w:t>
      </w:r>
      <w:r>
        <w:rPr>
          <w:rFonts w:hint="eastAsia"/>
          <w:sz w:val="24"/>
          <w:szCs w:val="28"/>
        </w:rPr>
        <w:t>不能按时到场者，答辩小组过时不候，本系不再组织答辩。</w:t>
      </w:r>
    </w:p>
    <w:p w:rsidR="00000000" w:rsidRDefault="00784E67">
      <w:pPr>
        <w:ind w:firstLine="4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学生</w:t>
      </w:r>
      <w:r>
        <w:rPr>
          <w:rFonts w:hint="eastAsia"/>
          <w:sz w:val="24"/>
          <w:szCs w:val="28"/>
        </w:rPr>
        <w:t>3~5</w:t>
      </w:r>
      <w:r>
        <w:rPr>
          <w:rFonts w:hint="eastAsia"/>
          <w:sz w:val="24"/>
          <w:szCs w:val="28"/>
        </w:rPr>
        <w:t>分钟时间陈述论文主要研究内容及主要结论（无需陈述研究背景、选题意义以及致谢导师）</w:t>
      </w:r>
      <w:r>
        <w:rPr>
          <w:rFonts w:hint="eastAsia"/>
          <w:sz w:val="24"/>
          <w:szCs w:val="28"/>
        </w:rPr>
        <w:t>，</w:t>
      </w:r>
      <w:r>
        <w:rPr>
          <w:rFonts w:hint="eastAsia"/>
          <w:sz w:val="24"/>
          <w:szCs w:val="28"/>
        </w:rPr>
        <w:t>答辩小组提出</w:t>
      </w:r>
      <w:r>
        <w:rPr>
          <w:rFonts w:hint="eastAsia"/>
          <w:sz w:val="24"/>
          <w:szCs w:val="28"/>
        </w:rPr>
        <w:t>3~5</w:t>
      </w:r>
      <w:r>
        <w:rPr>
          <w:rFonts w:hint="eastAsia"/>
          <w:sz w:val="24"/>
          <w:szCs w:val="28"/>
        </w:rPr>
        <w:t>个问题，学生现场回答。</w:t>
      </w:r>
    </w:p>
    <w:p w:rsidR="00000000" w:rsidRDefault="00784E67">
      <w:pPr>
        <w:ind w:firstLine="4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）会议室开启邀请模式，答辩秘书在上一位同学答辩结束后邀请下一位同学进入，</w:t>
      </w:r>
      <w:r>
        <w:rPr>
          <w:rFonts w:hint="eastAsia"/>
          <w:sz w:val="24"/>
          <w:szCs w:val="28"/>
        </w:rPr>
        <w:t>请同学们务必遵守安排顺次，若需调换，必须征得答辩组长的同意</w:t>
      </w:r>
      <w:r>
        <w:rPr>
          <w:rFonts w:hint="eastAsia"/>
          <w:sz w:val="24"/>
          <w:szCs w:val="28"/>
        </w:rPr>
        <w:t>。</w:t>
      </w:r>
    </w:p>
    <w:p w:rsidR="00000000" w:rsidRDefault="00784E67">
      <w:pPr>
        <w:jc w:val="center"/>
        <w:rPr>
          <w:b/>
          <w:bCs/>
          <w:sz w:val="36"/>
          <w:szCs w:val="36"/>
          <w:shd w:val="pct10" w:color="auto" w:fill="FFFFFF"/>
        </w:rPr>
      </w:pPr>
    </w:p>
    <w:p w:rsidR="00000000" w:rsidRDefault="00784E67">
      <w:pPr>
        <w:jc w:val="center"/>
        <w:rPr>
          <w:b/>
          <w:bCs/>
          <w:sz w:val="36"/>
          <w:szCs w:val="36"/>
          <w:shd w:val="pct10" w:color="auto" w:fill="FFFFFF"/>
        </w:rPr>
      </w:pPr>
    </w:p>
    <w:p w:rsidR="00000000" w:rsidRDefault="00784E67">
      <w:pPr>
        <w:jc w:val="center"/>
        <w:rPr>
          <w:b/>
          <w:bCs/>
          <w:sz w:val="36"/>
          <w:szCs w:val="36"/>
          <w:shd w:val="pct10" w:color="auto" w:fill="FFFFFF"/>
        </w:rPr>
      </w:pPr>
    </w:p>
    <w:p w:rsidR="00000000" w:rsidRDefault="00784E67">
      <w:pPr>
        <w:jc w:val="center"/>
        <w:rPr>
          <w:rFonts w:hint="eastAsia"/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20</w:t>
      </w:r>
      <w:r>
        <w:rPr>
          <w:rFonts w:hint="eastAsia"/>
          <w:b/>
          <w:bCs/>
          <w:sz w:val="36"/>
          <w:szCs w:val="36"/>
          <w:shd w:val="pct10" w:color="auto" w:fill="FFFFFF"/>
        </w:rPr>
        <w:t>2</w:t>
      </w:r>
      <w:r>
        <w:rPr>
          <w:rFonts w:hint="eastAsia"/>
          <w:b/>
          <w:bCs/>
          <w:sz w:val="36"/>
          <w:szCs w:val="36"/>
          <w:shd w:val="pct10" w:color="auto" w:fill="FFFFFF"/>
        </w:rPr>
        <w:t>2</w:t>
      </w:r>
      <w:r>
        <w:rPr>
          <w:rFonts w:hint="eastAsia"/>
          <w:b/>
          <w:bCs/>
          <w:sz w:val="36"/>
          <w:szCs w:val="36"/>
          <w:shd w:val="pct10" w:color="auto" w:fill="FFFFFF"/>
        </w:rPr>
        <w:t>届金融专业毕业论文答辩安排</w:t>
      </w:r>
    </w:p>
    <w:p w:rsidR="00000000" w:rsidRDefault="00784E67">
      <w:pPr>
        <w:spacing w:line="300" w:lineRule="auto"/>
        <w:jc w:val="center"/>
        <w:rPr>
          <w:rFonts w:ascii="隶书" w:eastAsia="隶书" w:hint="eastAsia"/>
          <w:sz w:val="44"/>
        </w:rPr>
      </w:pPr>
      <w:r>
        <w:rPr>
          <w:rFonts w:ascii="隶书" w:eastAsia="隶书" w:hint="eastAsia"/>
          <w:sz w:val="44"/>
        </w:rPr>
        <w:t>第</w:t>
      </w:r>
      <w:r>
        <w:rPr>
          <w:rFonts w:ascii="隶书" w:eastAsia="隶书" w:hint="eastAsia"/>
          <w:sz w:val="44"/>
        </w:rPr>
        <w:t>2</w:t>
      </w:r>
      <w:r>
        <w:rPr>
          <w:rFonts w:ascii="隶书" w:eastAsia="隶书" w:hint="eastAsia"/>
          <w:sz w:val="44"/>
        </w:rPr>
        <w:t>组</w:t>
      </w:r>
    </w:p>
    <w:tbl>
      <w:tblPr>
        <w:tblW w:w="106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1365"/>
        <w:gridCol w:w="1134"/>
        <w:gridCol w:w="1134"/>
        <w:gridCol w:w="1232"/>
        <w:gridCol w:w="235"/>
        <w:gridCol w:w="696"/>
        <w:gridCol w:w="986"/>
        <w:gridCol w:w="945"/>
        <w:gridCol w:w="1076"/>
        <w:gridCol w:w="1193"/>
      </w:tblGrid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865" w:type="dxa"/>
            <w:gridSpan w:val="4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b/>
                <w:i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14</w:t>
            </w:r>
            <w:r>
              <w:rPr>
                <w:rFonts w:ascii="宋体" w:hAnsi="宋体" w:hint="eastAsia"/>
                <w:b/>
                <w:sz w:val="24"/>
              </w:rPr>
              <w:t>日（星期</w:t>
            </w:r>
            <w:r>
              <w:rPr>
                <w:rFonts w:ascii="宋体" w:hAnsi="宋体" w:hint="eastAsia"/>
                <w:b/>
                <w:sz w:val="24"/>
              </w:rPr>
              <w:t>五</w:t>
            </w:r>
            <w:r>
              <w:rPr>
                <w:rFonts w:ascii="宋体" w:hAnsi="宋体" w:hint="eastAsia"/>
                <w:b/>
                <w:sz w:val="24"/>
              </w:rPr>
              <w:t>）上午</w:t>
            </w:r>
            <w:r>
              <w:rPr>
                <w:rFonts w:ascii="宋体" w:hAnsi="宋体" w:hint="eastAsia"/>
                <w:b/>
                <w:sz w:val="24"/>
              </w:rPr>
              <w:t>8:3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</w:p>
        </w:tc>
        <w:tc>
          <w:tcPr>
            <w:tcW w:w="235" w:type="dxa"/>
            <w:vMerge w:val="restart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顺次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评阅老师</w:t>
            </w:r>
          </w:p>
        </w:tc>
      </w:tr>
      <w:tr w:rsidR="00000000">
        <w:tc>
          <w:tcPr>
            <w:tcW w:w="696" w:type="dxa"/>
            <w:vMerge w:val="restart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4865" w:type="dxa"/>
            <w:gridSpan w:val="4"/>
            <w:vMerge w:val="restart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腾讯会议：</w:t>
            </w:r>
            <w:r>
              <w:rPr>
                <w:rFonts w:ascii="宋体" w:hAnsi="宋体" w:hint="eastAsia"/>
                <w:b/>
                <w:sz w:val="24"/>
              </w:rPr>
              <w:t>614-488-251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1843207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冯慧敏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郭永清</w:t>
            </w:r>
          </w:p>
        </w:tc>
      </w:tr>
      <w:tr w:rsidR="00000000">
        <w:trPr>
          <w:trHeight w:val="90"/>
        </w:trPr>
        <w:tc>
          <w:tcPr>
            <w:tcW w:w="696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5" w:type="dxa"/>
            <w:gridSpan w:val="4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b/>
                <w:i/>
                <w:sz w:val="24"/>
              </w:rPr>
            </w:pP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1843210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张予沁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郭永清</w:t>
            </w:r>
          </w:p>
        </w:tc>
      </w:tr>
      <w:tr w:rsidR="00000000">
        <w:trPr>
          <w:trHeight w:val="327"/>
        </w:trPr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答辩教师</w:t>
            </w:r>
          </w:p>
        </w:tc>
        <w:tc>
          <w:tcPr>
            <w:tcW w:w="4865" w:type="dxa"/>
            <w:gridSpan w:val="4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b/>
                <w:i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组长：</w:t>
            </w:r>
            <w:r>
              <w:rPr>
                <w:rFonts w:ascii="宋体" w:hAnsi="宋体" w:hint="eastAsia"/>
                <w:b/>
                <w:sz w:val="24"/>
              </w:rPr>
              <w:t>郭永清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成员：</w:t>
            </w:r>
            <w:r>
              <w:rPr>
                <w:rFonts w:ascii="宋体" w:hAnsi="宋体" w:hint="eastAsia"/>
                <w:b/>
                <w:sz w:val="24"/>
              </w:rPr>
              <w:t>周剑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赵星宇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1843214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张子乔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郭永清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</w:tc>
        <w:tc>
          <w:tcPr>
            <w:tcW w:w="4865" w:type="dxa"/>
            <w:gridSpan w:val="4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34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1843226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谢敬雅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郭永清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顺次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评阅老师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1843233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陈泽恺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郭永清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1642247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陈材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周剑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1840120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李文瑞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王倩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赵星宇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1643244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黄永聪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周剑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1843101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曲飞桦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王倩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赵星宇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1843121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杨伊琳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周剑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1843105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杜爰爰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王倩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赵星宇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1843123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吴媛昕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周剑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1843122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方梅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王倩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赵星宇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1843137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沈旭阳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周剑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1843126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董巧儿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王倩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赵星宇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1843140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杨俊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周剑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1843201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陈乾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王倩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赵星宇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1843141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戴雨航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周剑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1843208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朱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玉婷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王倩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赵星宇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1843202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白云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周剑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1843212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倪琳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王倩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赵星宇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1843229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姚雪纯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周剑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1843218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汪莹莹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王倩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赵星宇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1843243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王浩隆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周剑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1843230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陈佳琪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王倩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赵星宇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1653131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田至成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郭永清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1743115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俞琪玮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崔茂中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曹俐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1843116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于陈瑶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郭永清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1822311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白德辉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崔茂中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曹俐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1843124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王藤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郭永清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1843112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陈懿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崔茂中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曹俐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1843145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贺文煊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王晓静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</w:pPr>
            <w:r>
              <w:rPr>
                <w:rFonts w:hint="eastAsia"/>
              </w:rPr>
              <w:t>郭永清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1843134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朱铭杰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崔茂中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华文行楷" w:eastAsia="华文行楷" w:hAnsi="宋体" w:hint="eastAsia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曹俐</w:t>
            </w:r>
          </w:p>
        </w:tc>
      </w:tr>
    </w:tbl>
    <w:p w:rsidR="00000000" w:rsidRDefault="00784E67">
      <w:pPr>
        <w:tabs>
          <w:tab w:val="left" w:pos="3435"/>
        </w:tabs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答辩注意事项：</w:t>
      </w:r>
    </w:p>
    <w:p w:rsidR="00000000" w:rsidRDefault="00784E67">
      <w:pPr>
        <w:ind w:firstLine="4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答辩老师提前</w:t>
      </w: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分钟</w:t>
      </w:r>
      <w:r>
        <w:rPr>
          <w:rFonts w:hint="eastAsia"/>
          <w:sz w:val="24"/>
          <w:szCs w:val="28"/>
        </w:rPr>
        <w:t>进入会议室</w:t>
      </w:r>
      <w:r>
        <w:rPr>
          <w:rFonts w:hint="eastAsia"/>
          <w:sz w:val="24"/>
          <w:szCs w:val="28"/>
        </w:rPr>
        <w:t>，做好答辩准备工作。答辩</w:t>
      </w:r>
      <w:r>
        <w:rPr>
          <w:rFonts w:hint="eastAsia"/>
          <w:sz w:val="24"/>
          <w:szCs w:val="28"/>
        </w:rPr>
        <w:t>学生</w:t>
      </w:r>
      <w:r>
        <w:rPr>
          <w:rFonts w:hint="eastAsia"/>
          <w:sz w:val="24"/>
          <w:szCs w:val="28"/>
        </w:rPr>
        <w:t>至少提前</w:t>
      </w: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分钟以实名</w:t>
      </w:r>
      <w:r>
        <w:rPr>
          <w:rFonts w:hint="eastAsia"/>
          <w:sz w:val="24"/>
          <w:szCs w:val="28"/>
        </w:rPr>
        <w:t>进入腾讯会议等候室</w:t>
      </w:r>
      <w:r>
        <w:rPr>
          <w:rFonts w:hint="eastAsia"/>
          <w:sz w:val="24"/>
          <w:szCs w:val="28"/>
        </w:rPr>
        <w:t>并备好身份证件备查</w:t>
      </w:r>
      <w:r>
        <w:rPr>
          <w:rFonts w:hint="eastAsia"/>
          <w:sz w:val="24"/>
          <w:szCs w:val="28"/>
        </w:rPr>
        <w:t>，</w:t>
      </w:r>
      <w:r>
        <w:rPr>
          <w:rFonts w:hint="eastAsia"/>
          <w:sz w:val="24"/>
          <w:szCs w:val="28"/>
        </w:rPr>
        <w:t>不能按时到场者，答辩小组过时不候，本系不再组织答辩。</w:t>
      </w:r>
    </w:p>
    <w:p w:rsidR="00000000" w:rsidRDefault="00784E67">
      <w:pPr>
        <w:ind w:firstLine="4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学生</w:t>
      </w:r>
      <w:r>
        <w:rPr>
          <w:rFonts w:hint="eastAsia"/>
          <w:sz w:val="24"/>
          <w:szCs w:val="28"/>
        </w:rPr>
        <w:t>3~5</w:t>
      </w:r>
      <w:r>
        <w:rPr>
          <w:rFonts w:hint="eastAsia"/>
          <w:sz w:val="24"/>
          <w:szCs w:val="28"/>
        </w:rPr>
        <w:t>分钟时间陈述论文主要研究内容及主要结论（无需陈述研究背景、选题意义以及致谢导师）</w:t>
      </w:r>
      <w:r>
        <w:rPr>
          <w:rFonts w:hint="eastAsia"/>
          <w:sz w:val="24"/>
          <w:szCs w:val="28"/>
        </w:rPr>
        <w:t>，</w:t>
      </w:r>
      <w:r>
        <w:rPr>
          <w:rFonts w:hint="eastAsia"/>
          <w:sz w:val="24"/>
          <w:szCs w:val="28"/>
        </w:rPr>
        <w:t>答辩小组提出</w:t>
      </w:r>
      <w:r>
        <w:rPr>
          <w:rFonts w:hint="eastAsia"/>
          <w:sz w:val="24"/>
          <w:szCs w:val="28"/>
        </w:rPr>
        <w:t>3~5</w:t>
      </w:r>
      <w:r>
        <w:rPr>
          <w:rFonts w:hint="eastAsia"/>
          <w:sz w:val="24"/>
          <w:szCs w:val="28"/>
        </w:rPr>
        <w:t>个问题，学生现场回答。</w:t>
      </w:r>
    </w:p>
    <w:p w:rsidR="00000000" w:rsidRDefault="00784E67">
      <w:pPr>
        <w:ind w:firstLine="4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）会议室开启邀请模式，答辩秘</w:t>
      </w:r>
      <w:r>
        <w:rPr>
          <w:rFonts w:hint="eastAsia"/>
          <w:sz w:val="24"/>
          <w:szCs w:val="28"/>
        </w:rPr>
        <w:t>书在上一位同学答辩结束后邀请下一位同学进入，</w:t>
      </w:r>
      <w:r>
        <w:rPr>
          <w:rFonts w:hint="eastAsia"/>
          <w:sz w:val="24"/>
          <w:szCs w:val="28"/>
        </w:rPr>
        <w:t>请同学们务必遵守安排顺次，若需调换，必须征得答辩组长的同意</w:t>
      </w:r>
      <w:r>
        <w:rPr>
          <w:rFonts w:hint="eastAsia"/>
          <w:sz w:val="24"/>
          <w:szCs w:val="28"/>
        </w:rPr>
        <w:t>。</w:t>
      </w:r>
    </w:p>
    <w:p w:rsidR="00000000" w:rsidRDefault="00784E67">
      <w:pPr>
        <w:jc w:val="center"/>
        <w:rPr>
          <w:b/>
          <w:bCs/>
          <w:sz w:val="36"/>
          <w:szCs w:val="36"/>
          <w:shd w:val="pct10" w:color="auto" w:fill="FFFFFF"/>
        </w:rPr>
      </w:pPr>
    </w:p>
    <w:p w:rsidR="00000000" w:rsidRDefault="00784E67">
      <w:pPr>
        <w:jc w:val="center"/>
        <w:rPr>
          <w:rFonts w:hint="eastAsia"/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lastRenderedPageBreak/>
        <w:t>20</w:t>
      </w:r>
      <w:r>
        <w:rPr>
          <w:rFonts w:hint="eastAsia"/>
          <w:b/>
          <w:bCs/>
          <w:sz w:val="36"/>
          <w:szCs w:val="36"/>
          <w:shd w:val="pct10" w:color="auto" w:fill="FFFFFF"/>
        </w:rPr>
        <w:t>2</w:t>
      </w:r>
      <w:r>
        <w:rPr>
          <w:rFonts w:hint="eastAsia"/>
          <w:b/>
          <w:bCs/>
          <w:sz w:val="36"/>
          <w:szCs w:val="36"/>
          <w:shd w:val="pct10" w:color="auto" w:fill="FFFFFF"/>
        </w:rPr>
        <w:t>2</w:t>
      </w:r>
      <w:r>
        <w:rPr>
          <w:rFonts w:hint="eastAsia"/>
          <w:b/>
          <w:bCs/>
          <w:sz w:val="36"/>
          <w:szCs w:val="36"/>
          <w:shd w:val="pct10" w:color="auto" w:fill="FFFFFF"/>
        </w:rPr>
        <w:t>届金融专业毕业论文答辩安排</w:t>
      </w:r>
    </w:p>
    <w:p w:rsidR="00000000" w:rsidRDefault="00784E67">
      <w:pPr>
        <w:spacing w:beforeLines="50" w:before="156" w:line="300" w:lineRule="auto"/>
        <w:jc w:val="center"/>
        <w:rPr>
          <w:rFonts w:ascii="隶书" w:eastAsia="隶书" w:hint="eastAsia"/>
          <w:sz w:val="44"/>
        </w:rPr>
      </w:pPr>
      <w:r>
        <w:rPr>
          <w:rFonts w:ascii="隶书" w:eastAsia="隶书" w:hint="eastAsia"/>
          <w:sz w:val="44"/>
        </w:rPr>
        <w:t>第</w:t>
      </w:r>
      <w:r>
        <w:rPr>
          <w:rFonts w:ascii="隶书" w:eastAsia="隶书" w:hint="eastAsia"/>
          <w:sz w:val="44"/>
        </w:rPr>
        <w:t>3</w:t>
      </w:r>
      <w:r>
        <w:rPr>
          <w:rFonts w:ascii="隶书" w:eastAsia="隶书" w:hint="eastAsia"/>
          <w:sz w:val="44"/>
        </w:rPr>
        <w:t>组</w:t>
      </w:r>
    </w:p>
    <w:tbl>
      <w:tblPr>
        <w:tblW w:w="106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1365"/>
        <w:gridCol w:w="1134"/>
        <w:gridCol w:w="1134"/>
        <w:gridCol w:w="1232"/>
        <w:gridCol w:w="235"/>
        <w:gridCol w:w="696"/>
        <w:gridCol w:w="986"/>
        <w:gridCol w:w="945"/>
        <w:gridCol w:w="1076"/>
        <w:gridCol w:w="1193"/>
      </w:tblGrid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865" w:type="dxa"/>
            <w:gridSpan w:val="4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b/>
                <w:i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14</w:t>
            </w:r>
            <w:r>
              <w:rPr>
                <w:rFonts w:ascii="宋体" w:hAnsi="宋体" w:hint="eastAsia"/>
                <w:b/>
                <w:sz w:val="24"/>
              </w:rPr>
              <w:t>日（星期</w:t>
            </w:r>
            <w:r>
              <w:rPr>
                <w:rFonts w:ascii="宋体" w:hAnsi="宋体" w:hint="eastAsia"/>
                <w:b/>
                <w:sz w:val="24"/>
              </w:rPr>
              <w:t>六</w:t>
            </w:r>
            <w:r>
              <w:rPr>
                <w:rFonts w:ascii="宋体" w:hAnsi="宋体" w:hint="eastAsia"/>
                <w:b/>
                <w:sz w:val="24"/>
              </w:rPr>
              <w:t>）上午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  <w:r>
              <w:rPr>
                <w:rFonts w:ascii="宋体" w:hAnsi="宋体" w:hint="eastAsia"/>
                <w:b/>
                <w:sz w:val="24"/>
              </w:rPr>
              <w:t>30</w:t>
            </w:r>
          </w:p>
        </w:tc>
        <w:tc>
          <w:tcPr>
            <w:tcW w:w="235" w:type="dxa"/>
            <w:vMerge w:val="restart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顺次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评阅老师</w:t>
            </w:r>
          </w:p>
        </w:tc>
      </w:tr>
      <w:tr w:rsidR="00000000">
        <w:tc>
          <w:tcPr>
            <w:tcW w:w="696" w:type="dxa"/>
            <w:vMerge w:val="restart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4865" w:type="dxa"/>
            <w:gridSpan w:val="4"/>
            <w:vMerge w:val="restart"/>
            <w:vAlign w:val="center"/>
          </w:tcPr>
          <w:p w:rsidR="00000000" w:rsidRDefault="00784E67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腾讯会议：</w:t>
            </w:r>
            <w:r>
              <w:rPr>
                <w:rFonts w:ascii="宋体" w:hAnsi="宋体" w:hint="eastAsia"/>
                <w:b/>
                <w:sz w:val="24"/>
              </w:rPr>
              <w:t>711-809-973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1843231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张丰凯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周剑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</w:tr>
      <w:tr w:rsidR="00000000">
        <w:tc>
          <w:tcPr>
            <w:tcW w:w="696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5" w:type="dxa"/>
            <w:gridSpan w:val="4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b/>
                <w:i/>
                <w:sz w:val="24"/>
              </w:rPr>
            </w:pP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1843239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沈百为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周剑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</w:tr>
      <w:tr w:rsidR="00000000">
        <w:trPr>
          <w:trHeight w:val="327"/>
        </w:trPr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答辩教师</w:t>
            </w:r>
          </w:p>
        </w:tc>
        <w:tc>
          <w:tcPr>
            <w:tcW w:w="4865" w:type="dxa"/>
            <w:gridSpan w:val="4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b/>
                <w:i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组长：</w:t>
            </w:r>
            <w:r>
              <w:rPr>
                <w:rFonts w:ascii="宋体" w:hAnsi="宋体" w:hint="eastAsia"/>
                <w:b/>
                <w:sz w:val="24"/>
              </w:rPr>
              <w:t>王倩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成员：</w:t>
            </w:r>
            <w:r>
              <w:rPr>
                <w:rFonts w:ascii="宋体" w:hAnsi="宋体" w:hint="eastAsia"/>
                <w:b/>
                <w:sz w:val="24"/>
              </w:rPr>
              <w:t>崔明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孙国伟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张英丽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1843245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李磊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周剑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</w:tc>
        <w:tc>
          <w:tcPr>
            <w:tcW w:w="4865" w:type="dxa"/>
            <w:gridSpan w:val="4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36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1642147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王黎明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曹俐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顺次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评阅老师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1643145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莫之汇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曹俐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1634235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孙正煊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1843102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郝圣慧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曹俐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1691231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杨刚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1843109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瞿赟婷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曹俐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1843132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包晨宇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1843147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李进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曹俐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1843135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孙世朋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1843203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尚雅同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曹俐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1843138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姜海波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明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1843217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徐妍卿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曹俐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1843139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梁愉骁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1843236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吴政统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曹俐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  <w:bookmarkStart w:id="3" w:name="_GoBack"/>
        <w:bookmarkEnd w:id="3"/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1843146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苏子龙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1846120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简忆莼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曹俐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1843205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包津赫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1861327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左秘瑞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曹俐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张英丽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1843227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艾玥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1843127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李丹洋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赵星宇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王倩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1843228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张金燕</w:t>
            </w:r>
          </w:p>
        </w:tc>
        <w:tc>
          <w:tcPr>
            <w:tcW w:w="1134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王颖</w:t>
            </w:r>
          </w:p>
        </w:tc>
        <w:tc>
          <w:tcPr>
            <w:tcW w:w="1232" w:type="dxa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崔明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1843224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骆淑艳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赵星宇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王倩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1843107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戴子睿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周剑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1843244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姜大梓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赵星宇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王倩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1843108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吴心茹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周剑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1891421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刘梦雯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赵星宇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王倩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1843111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蒋涵婧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周剑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1892421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陈玲</w:t>
            </w:r>
          </w:p>
        </w:tc>
        <w:tc>
          <w:tcPr>
            <w:tcW w:w="107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赵星宇</w:t>
            </w:r>
          </w:p>
        </w:tc>
        <w:tc>
          <w:tcPr>
            <w:tcW w:w="1193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王倩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1843113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戴嵩婷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周剑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1843144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李峻峰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崔茂中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华文行楷" w:eastAsia="华文行楷" w:hAnsi="宋体" w:hint="eastAsia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曹俐</w:t>
            </w:r>
          </w:p>
        </w:tc>
      </w:tr>
      <w:tr w:rsidR="00000000"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36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1843131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姚航</w:t>
            </w:r>
          </w:p>
        </w:tc>
        <w:tc>
          <w:tcPr>
            <w:tcW w:w="1134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周剑</w:t>
            </w:r>
          </w:p>
        </w:tc>
        <w:tc>
          <w:tcPr>
            <w:tcW w:w="1232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  <w:tc>
          <w:tcPr>
            <w:tcW w:w="235" w:type="dxa"/>
            <w:vMerge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86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1843232</w:t>
            </w:r>
          </w:p>
        </w:tc>
        <w:tc>
          <w:tcPr>
            <w:tcW w:w="945" w:type="dxa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曾德昊</w:t>
            </w:r>
          </w:p>
        </w:tc>
        <w:tc>
          <w:tcPr>
            <w:tcW w:w="1076" w:type="dxa"/>
          </w:tcPr>
          <w:p w:rsidR="00000000" w:rsidRDefault="00784E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崔茂中</w:t>
            </w:r>
          </w:p>
        </w:tc>
        <w:tc>
          <w:tcPr>
            <w:tcW w:w="1193" w:type="dxa"/>
          </w:tcPr>
          <w:p w:rsidR="00000000" w:rsidRDefault="00784E67">
            <w:pPr>
              <w:jc w:val="center"/>
              <w:rPr>
                <w:rFonts w:ascii="华文行楷" w:eastAsia="华文行楷" w:hAnsi="宋体" w:hint="eastAsia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曹俐</w:t>
            </w:r>
          </w:p>
        </w:tc>
      </w:tr>
      <w:tr w:rsidR="00000000">
        <w:tc>
          <w:tcPr>
            <w:tcW w:w="696" w:type="auto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5" w:type="auto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1843225</w:t>
            </w:r>
          </w:p>
        </w:tc>
        <w:tc>
          <w:tcPr>
            <w:tcW w:w="1134" w:type="auto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周舟</w:t>
            </w:r>
          </w:p>
        </w:tc>
        <w:tc>
          <w:tcPr>
            <w:tcW w:w="1134" w:type="auto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周剑</w:t>
            </w:r>
          </w:p>
        </w:tc>
        <w:tc>
          <w:tcPr>
            <w:tcW w:w="1232" w:type="auto"/>
            <w:vAlign w:val="center"/>
          </w:tcPr>
          <w:p w:rsidR="00000000" w:rsidRDefault="00784E6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孙国伟</w:t>
            </w:r>
          </w:p>
        </w:tc>
        <w:tc>
          <w:tcPr>
            <w:tcW w:w="235" w:type="auto"/>
          </w:tcPr>
          <w:p w:rsidR="00000000" w:rsidRDefault="00784E67">
            <w:pPr>
              <w:spacing w:line="400" w:lineRule="exact"/>
              <w:jc w:val="center"/>
              <w:rPr>
                <w:rFonts w:ascii="华文行楷" w:eastAsia="华文行楷" w:hAnsi="宋体" w:hint="eastAsia"/>
                <w:i/>
                <w:szCs w:val="21"/>
              </w:rPr>
            </w:pPr>
          </w:p>
        </w:tc>
        <w:tc>
          <w:tcPr>
            <w:tcW w:w="696" w:type="auto"/>
            <w:vAlign w:val="center"/>
          </w:tcPr>
          <w:p w:rsidR="00000000" w:rsidRDefault="00784E6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986" w:type="auto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1743246</w:t>
            </w:r>
          </w:p>
        </w:tc>
        <w:tc>
          <w:tcPr>
            <w:tcW w:w="945" w:type="auto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涂友银</w:t>
            </w:r>
          </w:p>
        </w:tc>
        <w:tc>
          <w:tcPr>
            <w:tcW w:w="1076" w:type="auto"/>
            <w:vAlign w:val="center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星宇</w:t>
            </w:r>
          </w:p>
        </w:tc>
        <w:tc>
          <w:tcPr>
            <w:tcW w:w="1193" w:type="auto"/>
          </w:tcPr>
          <w:p w:rsidR="00000000" w:rsidRDefault="00784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涂友银</w:t>
            </w:r>
          </w:p>
        </w:tc>
      </w:tr>
    </w:tbl>
    <w:p w:rsidR="00000000" w:rsidRDefault="00784E67">
      <w:pPr>
        <w:tabs>
          <w:tab w:val="left" w:pos="3435"/>
        </w:tabs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答辩注意事项：</w:t>
      </w:r>
    </w:p>
    <w:p w:rsidR="00000000" w:rsidRDefault="00784E67">
      <w:pPr>
        <w:ind w:firstLine="4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答辩老师提前</w:t>
      </w: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分钟</w:t>
      </w:r>
      <w:r>
        <w:rPr>
          <w:rFonts w:hint="eastAsia"/>
          <w:sz w:val="24"/>
          <w:szCs w:val="28"/>
        </w:rPr>
        <w:t>进入会议室</w:t>
      </w:r>
      <w:r>
        <w:rPr>
          <w:rFonts w:hint="eastAsia"/>
          <w:sz w:val="24"/>
          <w:szCs w:val="28"/>
        </w:rPr>
        <w:t>，做好答辩准备工作。答辩</w:t>
      </w:r>
      <w:r>
        <w:rPr>
          <w:rFonts w:hint="eastAsia"/>
          <w:sz w:val="24"/>
          <w:szCs w:val="28"/>
        </w:rPr>
        <w:t>学生</w:t>
      </w:r>
      <w:r>
        <w:rPr>
          <w:rFonts w:hint="eastAsia"/>
          <w:sz w:val="24"/>
          <w:szCs w:val="28"/>
        </w:rPr>
        <w:t>至少提前</w:t>
      </w: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分钟以实名</w:t>
      </w:r>
      <w:r>
        <w:rPr>
          <w:rFonts w:hint="eastAsia"/>
          <w:sz w:val="24"/>
          <w:szCs w:val="28"/>
        </w:rPr>
        <w:t>进入腾讯会议等候室</w:t>
      </w:r>
      <w:r>
        <w:rPr>
          <w:rFonts w:hint="eastAsia"/>
          <w:sz w:val="24"/>
          <w:szCs w:val="28"/>
        </w:rPr>
        <w:t>并备好身份证件备查</w:t>
      </w:r>
      <w:r>
        <w:rPr>
          <w:rFonts w:hint="eastAsia"/>
          <w:sz w:val="24"/>
          <w:szCs w:val="28"/>
        </w:rPr>
        <w:t>，</w:t>
      </w:r>
      <w:r>
        <w:rPr>
          <w:rFonts w:hint="eastAsia"/>
          <w:sz w:val="24"/>
          <w:szCs w:val="28"/>
        </w:rPr>
        <w:t>不能按时到场者，答辩小组过时不候，本系不再组织答辩。</w:t>
      </w:r>
    </w:p>
    <w:p w:rsidR="00000000" w:rsidRDefault="00784E67">
      <w:pPr>
        <w:ind w:firstLine="4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学生</w:t>
      </w:r>
      <w:r>
        <w:rPr>
          <w:rFonts w:hint="eastAsia"/>
          <w:sz w:val="24"/>
          <w:szCs w:val="28"/>
        </w:rPr>
        <w:t>3~5</w:t>
      </w:r>
      <w:r>
        <w:rPr>
          <w:rFonts w:hint="eastAsia"/>
          <w:sz w:val="24"/>
          <w:szCs w:val="28"/>
        </w:rPr>
        <w:t>分钟时间陈述论文主要研究内容及主要结论（无需陈述研究背景、选题意义以及致谢导师）</w:t>
      </w:r>
      <w:r>
        <w:rPr>
          <w:rFonts w:hint="eastAsia"/>
          <w:sz w:val="24"/>
          <w:szCs w:val="28"/>
        </w:rPr>
        <w:t>，</w:t>
      </w:r>
      <w:r>
        <w:rPr>
          <w:rFonts w:hint="eastAsia"/>
          <w:sz w:val="24"/>
          <w:szCs w:val="28"/>
        </w:rPr>
        <w:t>答辩小组提出</w:t>
      </w:r>
      <w:r>
        <w:rPr>
          <w:rFonts w:hint="eastAsia"/>
          <w:sz w:val="24"/>
          <w:szCs w:val="28"/>
        </w:rPr>
        <w:t>3~5</w:t>
      </w:r>
      <w:r>
        <w:rPr>
          <w:rFonts w:hint="eastAsia"/>
          <w:sz w:val="24"/>
          <w:szCs w:val="28"/>
        </w:rPr>
        <w:t>个问题，学生现场回答。</w:t>
      </w:r>
    </w:p>
    <w:p w:rsidR="00000000" w:rsidRDefault="00784E67">
      <w:pPr>
        <w:ind w:firstLine="420"/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）会议室开启邀请模式，答辩秘书在上一位同学答辩结束后邀请下一位同学进入，</w:t>
      </w:r>
      <w:r>
        <w:rPr>
          <w:rFonts w:hint="eastAsia"/>
          <w:sz w:val="24"/>
          <w:szCs w:val="28"/>
        </w:rPr>
        <w:t>请同学们务必遵守安排顺次，若需调换，必须征得答辩组长的同意</w:t>
      </w:r>
      <w:r>
        <w:rPr>
          <w:rFonts w:hint="eastAsia"/>
          <w:sz w:val="24"/>
          <w:szCs w:val="28"/>
        </w:rPr>
        <w:t>。</w:t>
      </w:r>
    </w:p>
    <w:p w:rsidR="00784E67" w:rsidRDefault="00784E67"/>
    <w:sectPr w:rsidR="00784E67">
      <w:headerReference w:type="default" r:id="rId6"/>
      <w:footerReference w:type="even" r:id="rId7"/>
      <w:footerReference w:type="default" r:id="rId8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67" w:rsidRDefault="00784E67">
      <w:r>
        <w:separator/>
      </w:r>
    </w:p>
  </w:endnote>
  <w:endnote w:type="continuationSeparator" w:id="0">
    <w:p w:rsidR="00784E67" w:rsidRDefault="0078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84E67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00000" w:rsidRDefault="00784E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84E67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D13FC5">
      <w:rPr>
        <w:rStyle w:val="a8"/>
        <w:noProof/>
      </w:rPr>
      <w:t>3</w:t>
    </w:r>
    <w:r>
      <w:fldChar w:fldCharType="end"/>
    </w:r>
  </w:p>
  <w:p w:rsidR="00000000" w:rsidRDefault="00784E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67" w:rsidRDefault="00784E67">
      <w:r>
        <w:separator/>
      </w:r>
    </w:p>
  </w:footnote>
  <w:footnote w:type="continuationSeparator" w:id="0">
    <w:p w:rsidR="00784E67" w:rsidRDefault="0078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84E6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5OWQ3N2JjYWJiZGI5YTJkMDZmMzUzOWZhODdmODMifQ=="/>
  </w:docVars>
  <w:rsids>
    <w:rsidRoot w:val="005471D6"/>
    <w:rsid w:val="000016C7"/>
    <w:rsid w:val="00011529"/>
    <w:rsid w:val="0003069E"/>
    <w:rsid w:val="00034403"/>
    <w:rsid w:val="000408E2"/>
    <w:rsid w:val="0006594F"/>
    <w:rsid w:val="00076321"/>
    <w:rsid w:val="00077E86"/>
    <w:rsid w:val="0008402A"/>
    <w:rsid w:val="000900F5"/>
    <w:rsid w:val="00092A02"/>
    <w:rsid w:val="000A6B8B"/>
    <w:rsid w:val="000B4AFF"/>
    <w:rsid w:val="000B62B8"/>
    <w:rsid w:val="000C5B6A"/>
    <w:rsid w:val="000D4FA8"/>
    <w:rsid w:val="000E2F2D"/>
    <w:rsid w:val="000E7CF2"/>
    <w:rsid w:val="001048FB"/>
    <w:rsid w:val="001136FF"/>
    <w:rsid w:val="00122305"/>
    <w:rsid w:val="001243A4"/>
    <w:rsid w:val="001357D9"/>
    <w:rsid w:val="001426F2"/>
    <w:rsid w:val="0016690F"/>
    <w:rsid w:val="001760D9"/>
    <w:rsid w:val="00180A69"/>
    <w:rsid w:val="0018184F"/>
    <w:rsid w:val="00182E8D"/>
    <w:rsid w:val="00185CA5"/>
    <w:rsid w:val="0019177F"/>
    <w:rsid w:val="00195C89"/>
    <w:rsid w:val="001A60E5"/>
    <w:rsid w:val="001B020E"/>
    <w:rsid w:val="001B085C"/>
    <w:rsid w:val="001B6324"/>
    <w:rsid w:val="001B7D18"/>
    <w:rsid w:val="001E2C04"/>
    <w:rsid w:val="001F4FDF"/>
    <w:rsid w:val="00206AF8"/>
    <w:rsid w:val="0022310B"/>
    <w:rsid w:val="002350E6"/>
    <w:rsid w:val="00246CF8"/>
    <w:rsid w:val="00286F15"/>
    <w:rsid w:val="0029757A"/>
    <w:rsid w:val="002B7D52"/>
    <w:rsid w:val="002C37BE"/>
    <w:rsid w:val="002D3B49"/>
    <w:rsid w:val="002D703E"/>
    <w:rsid w:val="002F48A8"/>
    <w:rsid w:val="002F64E8"/>
    <w:rsid w:val="00302489"/>
    <w:rsid w:val="0031229C"/>
    <w:rsid w:val="00351BB9"/>
    <w:rsid w:val="0037576C"/>
    <w:rsid w:val="003852F5"/>
    <w:rsid w:val="003901DB"/>
    <w:rsid w:val="003902DD"/>
    <w:rsid w:val="003950BB"/>
    <w:rsid w:val="00396BF8"/>
    <w:rsid w:val="003A3A57"/>
    <w:rsid w:val="003A638B"/>
    <w:rsid w:val="003B75DE"/>
    <w:rsid w:val="003B7BE1"/>
    <w:rsid w:val="003C0CE4"/>
    <w:rsid w:val="003C2B8E"/>
    <w:rsid w:val="003C7937"/>
    <w:rsid w:val="003D6D00"/>
    <w:rsid w:val="003E45C9"/>
    <w:rsid w:val="00406BA1"/>
    <w:rsid w:val="00411372"/>
    <w:rsid w:val="004146F7"/>
    <w:rsid w:val="004341F3"/>
    <w:rsid w:val="00443F13"/>
    <w:rsid w:val="00450EDE"/>
    <w:rsid w:val="00451342"/>
    <w:rsid w:val="00453A21"/>
    <w:rsid w:val="00461284"/>
    <w:rsid w:val="0046517F"/>
    <w:rsid w:val="004651E5"/>
    <w:rsid w:val="00481CA3"/>
    <w:rsid w:val="00482F4D"/>
    <w:rsid w:val="00497B86"/>
    <w:rsid w:val="004A144B"/>
    <w:rsid w:val="004C23BA"/>
    <w:rsid w:val="004C7769"/>
    <w:rsid w:val="004D1446"/>
    <w:rsid w:val="004E7027"/>
    <w:rsid w:val="004F0126"/>
    <w:rsid w:val="004F6958"/>
    <w:rsid w:val="004F6C4E"/>
    <w:rsid w:val="00502CD0"/>
    <w:rsid w:val="00504E3C"/>
    <w:rsid w:val="005109C9"/>
    <w:rsid w:val="00521CB7"/>
    <w:rsid w:val="00536FDE"/>
    <w:rsid w:val="005471D6"/>
    <w:rsid w:val="0056108D"/>
    <w:rsid w:val="00563F81"/>
    <w:rsid w:val="005666C9"/>
    <w:rsid w:val="00574999"/>
    <w:rsid w:val="005928E1"/>
    <w:rsid w:val="005A1132"/>
    <w:rsid w:val="005A298A"/>
    <w:rsid w:val="005A422D"/>
    <w:rsid w:val="005B3C92"/>
    <w:rsid w:val="005D204D"/>
    <w:rsid w:val="005D261D"/>
    <w:rsid w:val="005D69B9"/>
    <w:rsid w:val="005D73D1"/>
    <w:rsid w:val="005E16A7"/>
    <w:rsid w:val="005E5C4C"/>
    <w:rsid w:val="005E66E1"/>
    <w:rsid w:val="005F6CAF"/>
    <w:rsid w:val="00616430"/>
    <w:rsid w:val="00623F66"/>
    <w:rsid w:val="00643C68"/>
    <w:rsid w:val="0065510E"/>
    <w:rsid w:val="00655899"/>
    <w:rsid w:val="0066751C"/>
    <w:rsid w:val="00681C66"/>
    <w:rsid w:val="006A376E"/>
    <w:rsid w:val="006D2631"/>
    <w:rsid w:val="006D4379"/>
    <w:rsid w:val="006D7AA7"/>
    <w:rsid w:val="006E06E3"/>
    <w:rsid w:val="006F3502"/>
    <w:rsid w:val="00710810"/>
    <w:rsid w:val="00741CFD"/>
    <w:rsid w:val="00751680"/>
    <w:rsid w:val="00751E33"/>
    <w:rsid w:val="00755694"/>
    <w:rsid w:val="00762351"/>
    <w:rsid w:val="007625FB"/>
    <w:rsid w:val="00770A4D"/>
    <w:rsid w:val="007749A2"/>
    <w:rsid w:val="00784E67"/>
    <w:rsid w:val="00792959"/>
    <w:rsid w:val="007956CD"/>
    <w:rsid w:val="007C4AF5"/>
    <w:rsid w:val="007E59B4"/>
    <w:rsid w:val="007E68DB"/>
    <w:rsid w:val="007E734F"/>
    <w:rsid w:val="007E7F18"/>
    <w:rsid w:val="007F0D4F"/>
    <w:rsid w:val="007F0F19"/>
    <w:rsid w:val="00815C24"/>
    <w:rsid w:val="00822867"/>
    <w:rsid w:val="00827247"/>
    <w:rsid w:val="008367E6"/>
    <w:rsid w:val="00856CD8"/>
    <w:rsid w:val="00873863"/>
    <w:rsid w:val="00877DA5"/>
    <w:rsid w:val="00881070"/>
    <w:rsid w:val="00881A20"/>
    <w:rsid w:val="00891F41"/>
    <w:rsid w:val="008A0259"/>
    <w:rsid w:val="008A20E8"/>
    <w:rsid w:val="008A7D54"/>
    <w:rsid w:val="008B66C1"/>
    <w:rsid w:val="008B6A65"/>
    <w:rsid w:val="008C32F2"/>
    <w:rsid w:val="008C3904"/>
    <w:rsid w:val="008E375E"/>
    <w:rsid w:val="00913332"/>
    <w:rsid w:val="0092473A"/>
    <w:rsid w:val="00931E2B"/>
    <w:rsid w:val="00940789"/>
    <w:rsid w:val="00943269"/>
    <w:rsid w:val="00965B1D"/>
    <w:rsid w:val="00971D7B"/>
    <w:rsid w:val="009764AF"/>
    <w:rsid w:val="0098377F"/>
    <w:rsid w:val="00993430"/>
    <w:rsid w:val="009B3E4D"/>
    <w:rsid w:val="009D0692"/>
    <w:rsid w:val="009D361D"/>
    <w:rsid w:val="009D41C6"/>
    <w:rsid w:val="009D7C94"/>
    <w:rsid w:val="009E274E"/>
    <w:rsid w:val="009F42DB"/>
    <w:rsid w:val="00A06209"/>
    <w:rsid w:val="00A10559"/>
    <w:rsid w:val="00A131D0"/>
    <w:rsid w:val="00A361CF"/>
    <w:rsid w:val="00A42A88"/>
    <w:rsid w:val="00A53700"/>
    <w:rsid w:val="00A57AE6"/>
    <w:rsid w:val="00A6043E"/>
    <w:rsid w:val="00A62F36"/>
    <w:rsid w:val="00A659DD"/>
    <w:rsid w:val="00A72960"/>
    <w:rsid w:val="00A753F7"/>
    <w:rsid w:val="00A826F7"/>
    <w:rsid w:val="00AA54BB"/>
    <w:rsid w:val="00AC2701"/>
    <w:rsid w:val="00AC2B62"/>
    <w:rsid w:val="00B03246"/>
    <w:rsid w:val="00B10DDA"/>
    <w:rsid w:val="00B122A4"/>
    <w:rsid w:val="00B23307"/>
    <w:rsid w:val="00B24F14"/>
    <w:rsid w:val="00B44560"/>
    <w:rsid w:val="00B53DD8"/>
    <w:rsid w:val="00B60018"/>
    <w:rsid w:val="00B751B4"/>
    <w:rsid w:val="00B75F92"/>
    <w:rsid w:val="00B815AD"/>
    <w:rsid w:val="00B830E5"/>
    <w:rsid w:val="00B90F3D"/>
    <w:rsid w:val="00B926C7"/>
    <w:rsid w:val="00BA2C95"/>
    <w:rsid w:val="00BA5140"/>
    <w:rsid w:val="00BA570F"/>
    <w:rsid w:val="00BB12A2"/>
    <w:rsid w:val="00BB601F"/>
    <w:rsid w:val="00BC397F"/>
    <w:rsid w:val="00BC6DB4"/>
    <w:rsid w:val="00BD5DF2"/>
    <w:rsid w:val="00BE51DC"/>
    <w:rsid w:val="00BF0438"/>
    <w:rsid w:val="00C060AA"/>
    <w:rsid w:val="00C40427"/>
    <w:rsid w:val="00C51C67"/>
    <w:rsid w:val="00C527D2"/>
    <w:rsid w:val="00C56D07"/>
    <w:rsid w:val="00C6254C"/>
    <w:rsid w:val="00C75E7A"/>
    <w:rsid w:val="00C808E0"/>
    <w:rsid w:val="00CA61AB"/>
    <w:rsid w:val="00CA6E39"/>
    <w:rsid w:val="00CB275A"/>
    <w:rsid w:val="00CB3867"/>
    <w:rsid w:val="00CC462B"/>
    <w:rsid w:val="00CC52C8"/>
    <w:rsid w:val="00CE0F50"/>
    <w:rsid w:val="00CE4F5B"/>
    <w:rsid w:val="00CF41BC"/>
    <w:rsid w:val="00D13FC5"/>
    <w:rsid w:val="00D332A2"/>
    <w:rsid w:val="00D3455E"/>
    <w:rsid w:val="00D61D12"/>
    <w:rsid w:val="00D719C1"/>
    <w:rsid w:val="00D83175"/>
    <w:rsid w:val="00D83C9D"/>
    <w:rsid w:val="00D9034C"/>
    <w:rsid w:val="00DA3935"/>
    <w:rsid w:val="00DB6B82"/>
    <w:rsid w:val="00DB7910"/>
    <w:rsid w:val="00DC29A3"/>
    <w:rsid w:val="00DE69F6"/>
    <w:rsid w:val="00DF3ADA"/>
    <w:rsid w:val="00E016FE"/>
    <w:rsid w:val="00E01F61"/>
    <w:rsid w:val="00E04AB2"/>
    <w:rsid w:val="00E07AA9"/>
    <w:rsid w:val="00E1417F"/>
    <w:rsid w:val="00E44D52"/>
    <w:rsid w:val="00E5584C"/>
    <w:rsid w:val="00E81308"/>
    <w:rsid w:val="00E82ACC"/>
    <w:rsid w:val="00E82BDD"/>
    <w:rsid w:val="00E879FF"/>
    <w:rsid w:val="00E91998"/>
    <w:rsid w:val="00E93BBD"/>
    <w:rsid w:val="00E94CE5"/>
    <w:rsid w:val="00EA110D"/>
    <w:rsid w:val="00EA1F7A"/>
    <w:rsid w:val="00EA3F68"/>
    <w:rsid w:val="00EB172F"/>
    <w:rsid w:val="00ED11C0"/>
    <w:rsid w:val="00ED6CAC"/>
    <w:rsid w:val="00ED727B"/>
    <w:rsid w:val="00EE1F1C"/>
    <w:rsid w:val="00EF0EF0"/>
    <w:rsid w:val="00F03E01"/>
    <w:rsid w:val="00F05302"/>
    <w:rsid w:val="00F067E9"/>
    <w:rsid w:val="00F21B34"/>
    <w:rsid w:val="00F304B0"/>
    <w:rsid w:val="00F32651"/>
    <w:rsid w:val="00F40B36"/>
    <w:rsid w:val="00F43518"/>
    <w:rsid w:val="00F46713"/>
    <w:rsid w:val="00F5052F"/>
    <w:rsid w:val="00F550D3"/>
    <w:rsid w:val="00F5629C"/>
    <w:rsid w:val="00F8310A"/>
    <w:rsid w:val="00F8686A"/>
    <w:rsid w:val="00F86CB6"/>
    <w:rsid w:val="00FA4C79"/>
    <w:rsid w:val="00FD73D0"/>
    <w:rsid w:val="00FE382C"/>
    <w:rsid w:val="00FF31CE"/>
    <w:rsid w:val="01070F0A"/>
    <w:rsid w:val="016108E2"/>
    <w:rsid w:val="030622A2"/>
    <w:rsid w:val="041D3576"/>
    <w:rsid w:val="04500B57"/>
    <w:rsid w:val="07C82CA9"/>
    <w:rsid w:val="0E3C619F"/>
    <w:rsid w:val="0EA6246F"/>
    <w:rsid w:val="0F4E1CE6"/>
    <w:rsid w:val="127A35BD"/>
    <w:rsid w:val="14DF1632"/>
    <w:rsid w:val="175045F4"/>
    <w:rsid w:val="17DE3E23"/>
    <w:rsid w:val="19063631"/>
    <w:rsid w:val="1C013346"/>
    <w:rsid w:val="1D510141"/>
    <w:rsid w:val="2469309E"/>
    <w:rsid w:val="254345E6"/>
    <w:rsid w:val="261F3F71"/>
    <w:rsid w:val="27725664"/>
    <w:rsid w:val="28D50FE1"/>
    <w:rsid w:val="2B371B8A"/>
    <w:rsid w:val="2C596EE8"/>
    <w:rsid w:val="2E277E7A"/>
    <w:rsid w:val="319C128D"/>
    <w:rsid w:val="328C29A2"/>
    <w:rsid w:val="33A65B11"/>
    <w:rsid w:val="35B34C27"/>
    <w:rsid w:val="362F0B78"/>
    <w:rsid w:val="3851621F"/>
    <w:rsid w:val="3AAD7F9B"/>
    <w:rsid w:val="3B460DB0"/>
    <w:rsid w:val="3BB56B6E"/>
    <w:rsid w:val="3F5723AF"/>
    <w:rsid w:val="41544ABA"/>
    <w:rsid w:val="416D658D"/>
    <w:rsid w:val="42473CFA"/>
    <w:rsid w:val="425E2EA1"/>
    <w:rsid w:val="42A63164"/>
    <w:rsid w:val="440727AF"/>
    <w:rsid w:val="46CB296E"/>
    <w:rsid w:val="47E3088A"/>
    <w:rsid w:val="4A7F76F5"/>
    <w:rsid w:val="4AC61BC6"/>
    <w:rsid w:val="4BF540E5"/>
    <w:rsid w:val="4DA251D1"/>
    <w:rsid w:val="520F042A"/>
    <w:rsid w:val="52B41912"/>
    <w:rsid w:val="5575127A"/>
    <w:rsid w:val="55BA1F7A"/>
    <w:rsid w:val="56167EE4"/>
    <w:rsid w:val="593652BC"/>
    <w:rsid w:val="5B2723F2"/>
    <w:rsid w:val="5E7E7B5E"/>
    <w:rsid w:val="60B43920"/>
    <w:rsid w:val="628250A4"/>
    <w:rsid w:val="64B8073D"/>
    <w:rsid w:val="65006754"/>
    <w:rsid w:val="688B6467"/>
    <w:rsid w:val="69827F32"/>
    <w:rsid w:val="69E72135"/>
    <w:rsid w:val="6A7E7501"/>
    <w:rsid w:val="6CFD1171"/>
    <w:rsid w:val="6EB20AE4"/>
    <w:rsid w:val="70701718"/>
    <w:rsid w:val="75114065"/>
    <w:rsid w:val="76A25AB4"/>
    <w:rsid w:val="76D73BAF"/>
    <w:rsid w:val="773651D5"/>
    <w:rsid w:val="77E812D5"/>
    <w:rsid w:val="78BB19B9"/>
    <w:rsid w:val="78FF0698"/>
    <w:rsid w:val="7A9B6668"/>
    <w:rsid w:val="7B2528EA"/>
    <w:rsid w:val="7D1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C7D04-F1CC-4669-A444-299229A5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Pr>
      <w:b/>
      <w:bCs/>
    </w:rPr>
  </w:style>
  <w:style w:type="character" w:styleId="a8">
    <w:name w:val="page number"/>
    <w:basedOn w:val="a0"/>
  </w:style>
  <w:style w:type="character" w:styleId="a9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3039</Characters>
  <Application>Microsoft Office Word</Application>
  <DocSecurity>0</DocSecurity>
  <Lines>25</Lines>
  <Paragraphs>7</Paragraphs>
  <ScaleCrop>false</ScaleCrop>
  <Company>微软中国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Administrator</cp:lastModifiedBy>
  <cp:revision>2</cp:revision>
  <cp:lastPrinted>2019-05-13T02:11:00Z</cp:lastPrinted>
  <dcterms:created xsi:type="dcterms:W3CDTF">2022-05-09T09:34:00Z</dcterms:created>
  <dcterms:modified xsi:type="dcterms:W3CDTF">2022-05-09T09:34:00Z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DCC180A765E540319B88E2CB54A9821E</vt:lpwstr>
  </property>
</Properties>
</file>